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13</w:t>
            </w:r>
            <w:r w:rsidRPr="001C6D1F">
              <w:rPr>
                <w:szCs w:val="28"/>
              </w:rPr>
              <w:t>.0</w:t>
            </w:r>
            <w:r>
              <w:rPr>
                <w:szCs w:val="28"/>
              </w:rPr>
              <w:t>7</w:t>
            </w:r>
            <w:r w:rsidRPr="001C6D1F">
              <w:rPr>
                <w:szCs w:val="28"/>
              </w:rPr>
              <w:t>.20</w:t>
            </w:r>
            <w:r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D2154C">
              <w:rPr>
                <w:szCs w:val="28"/>
              </w:rPr>
              <w:t>34/149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r w:rsidR="00A42F55" w:rsidRPr="00160129">
        <w:rPr>
          <w:b/>
          <w:bCs/>
          <w:szCs w:val="28"/>
        </w:rPr>
        <w:t>Бабушкина Андрея Борисовича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A42F55" w:rsidRPr="00160129">
        <w:rPr>
          <w:szCs w:val="28"/>
        </w:rPr>
        <w:t xml:space="preserve">Бабушкина Андрея Борисовича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r w:rsidR="00A42F55" w:rsidRPr="00160129">
        <w:rPr>
          <w:sz w:val="28"/>
          <w:szCs w:val="28"/>
        </w:rPr>
        <w:t>Бабушкина Андрея Борисовича</w:t>
      </w:r>
      <w:r w:rsidRPr="00160129">
        <w:rPr>
          <w:sz w:val="28"/>
          <w:szCs w:val="28"/>
        </w:rPr>
        <w:t>, 19</w:t>
      </w:r>
      <w:r w:rsidR="00A42F55" w:rsidRPr="00160129">
        <w:rPr>
          <w:sz w:val="28"/>
          <w:szCs w:val="28"/>
        </w:rPr>
        <w:t>83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 xml:space="preserve">выдвинутого </w:t>
      </w:r>
      <w:r w:rsidR="00A42F55" w:rsidRPr="00160129">
        <w:rPr>
          <w:sz w:val="28"/>
          <w:szCs w:val="28"/>
        </w:rPr>
        <w:t>Верхнекамским районным местным отделением Всероссийской политической партии «ЕДИНАЯ РОССИЯ»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3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13</w:t>
      </w:r>
      <w:r w:rsidRPr="00160129">
        <w:rPr>
          <w:sz w:val="28"/>
          <w:szCs w:val="28"/>
        </w:rPr>
        <w:t xml:space="preserve"> </w:t>
      </w:r>
      <w:r w:rsidR="00A42F55" w:rsidRPr="00160129">
        <w:rPr>
          <w:sz w:val="28"/>
          <w:szCs w:val="28"/>
        </w:rPr>
        <w:t>июля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A42F55" w:rsidRPr="00160129">
        <w:rPr>
          <w:sz w:val="28"/>
          <w:szCs w:val="28"/>
        </w:rPr>
        <w:t>10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lastRenderedPageBreak/>
        <w:t xml:space="preserve">2. Выдать </w:t>
      </w:r>
      <w:r w:rsidR="00A42F55" w:rsidRPr="00160129">
        <w:rPr>
          <w:szCs w:val="28"/>
        </w:rPr>
        <w:t>Бабушкину Андрею Борисовичу</w:t>
      </w:r>
      <w:r w:rsidRPr="00160129">
        <w:rPr>
          <w:szCs w:val="28"/>
        </w:rPr>
        <w:t xml:space="preserve"> удостоверение о регистрации </w:t>
      </w:r>
      <w:r w:rsidRPr="00160129">
        <w:rPr>
          <w:szCs w:val="28"/>
        </w:rPr>
        <w:br/>
        <w:t>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160129" w:rsidRPr="00160129">
        <w:rPr>
          <w:szCs w:val="28"/>
        </w:rPr>
        <w:t>15.07.2022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160129"/>
    <w:rsid w:val="00A42F55"/>
    <w:rsid w:val="00D2154C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2022-07-13T05:11:00Z</dcterms:created>
  <dcterms:modified xsi:type="dcterms:W3CDTF">2022-07-14T04:09:00Z</dcterms:modified>
</cp:coreProperties>
</file>